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17" w:rsidRDefault="00B15417" w:rsidP="00B1541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xxxxxxxxxxxxxxxxxxxxxxxxxxxxxxxxxxxxxxxxxxxxxxxxxxxxxxxxxxxxxxxxxxxxxxxx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6/2024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WÓJTA GMINY ŚWIEKATOWO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25 stycznia 2024 r.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ustalenia terminów przeprowadzenia postępowania rekrutacyjnego oraz postępowania uzupełniającego do publicznych przedszkoli oraz klas pierwszych publicznych szkół podstawowych na rok szkolny 2024/2025 prowadzonych przez Gminę Świekatowo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30 ust. 1 ustawy z dnia 8 marca 1990 r. o samorządzie gminnym     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Dz. U. z 2023 r., poz. 40), w związku z art. 154 ust.1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 i ust.3 oraz art. 29 ust.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 ustawy z dnia 14 grudnia 2016 r. -  Prawo oświatowe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.U. z 2023 r.  poz. 900)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zarządza się, co następuje: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1.Ustala się terminy przeprowadzenia postępowania rekrutacyjnego i postępowania uzupełniającego do:</w:t>
      </w:r>
    </w:p>
    <w:p w:rsidR="00B15417" w:rsidRDefault="00B15417" w:rsidP="00B15417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publicznych przedszkoli na rok szkolny 2024/2025 – załącznik Nr 1 do niniejszego zarządzenia,</w:t>
      </w:r>
    </w:p>
    <w:p w:rsidR="00B15417" w:rsidRDefault="00B15417" w:rsidP="00B15417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klas pierwszych publicznych szkół podstawowych na rok szkolny 2024/2025 – załącznik Nr 2 do niniejszego zarządzenia.</w:t>
      </w:r>
    </w:p>
    <w:p w:rsidR="00B15417" w:rsidRDefault="00B15417" w:rsidP="00B15417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pStyle w:val="Akapitzlist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1.W postępowaniu  rekrutacyjnym na rok szkolny 2024/2025 do publicznych przedszkoli obowiązują kryteria określone w art. 131 ust. 2 z dnia 14 grudnia 2016 r. – Prawo oświatowe oraz dokumenty określone w art. 150 ust. 2 ustawy z dnia 14 grudnia 2016 r. – Prawo oświatowe.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W postępowaniu uzupełniającym na rok szkolny 2024/2025 do publicznych przedszkoli obowiązują kryteria oraz dokumenty niezbędne do potwierdzenia spełnienia tych kryteriów, a także liczbę punktów możliwą do uzyskania za poszczególne kryteria, określone w uchwale Nr XXIII/142/2017 Rady Gminy Świekatowo z dnia 28 marca 2017 r. w sprawie określenia kryteriów dla drugiego etapu postępowania rekrutacyjnego do przedszkoli publicznych  prowadzonych przez Gminę Świekatowo.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W postępowaniu rekrutacyjnym  i postępowaniu uzupełniającym na rok szkolny 2024/2025  do klas pierwszych publicznych szkół podstawowych obowiązują kryteria oraz dokumenty niezbędne do potwierdzenia spełnienia tych kryteriów, a także liczbę punktów możliwą do uzyskania za poszczególne kryteria, określone w uchwale Nr XXIII/141/2017 Rady Gminy Świekatowo z dnia 28 marca 2017 r. w sprawie określania kryteriów do klas pierwszych publicznych szkół podstawowych prowadzonych przez Gminę Świekatowo.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Wykonanie zarządzenia powierza się dyrektorowi szkoły podstawowej z oddziałami przedszkolnymi prowadzonych przez Gminę Świekatowo.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Zarządzenie wchodzi w życie z dniem podpisania i podlega ogłoszeniu przez umieszczenie na stronie szkoły i przedszkola a także na tablicach ogłoszeń przedszkola i szkoły podstawowej prowadzonych przez Gminę Świekatowo.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 z a s a d n i e n i e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zarządzenia nr 6/2024 Wójta Gminy Świekatowo z dnia 25 stycznia 2024 r. w sprawie ustalenia terminów przeprowadzenia postępowania rekrutacyjnego oraz postępowania uzupełniającego do oddziałów przedszkolnych i klas pierwszych szkoły podstawowej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na rok szkolny 2024/2025.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art. 154 ust. 1 ustawy z dnia 14.12.2016 r. - Prawo oświatowe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(Dz. U. z 2021 r. poz. 1082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zm.) do kompetencji organu prowadzącego należy ustalenie terminów przeprowadzenia postępowania rekrutacyjnego oraz postępowania uzupełniającego do oddziałów przedszkolnych i klas pierwszych szkoły podstawowej na rok szkolny 2024/2025.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związku z powyższym podjęcie niniejszego zarządzenia jest zasadne.</w:t>
      </w:r>
    </w:p>
    <w:p w:rsidR="00B15417" w:rsidRDefault="00B15417" w:rsidP="00B154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15417" w:rsidRDefault="00B15417" w:rsidP="00B15417">
      <w:pPr>
        <w:pStyle w:val="Bezodstpw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Załącznik Nr 1 </w:t>
      </w:r>
    </w:p>
    <w:p w:rsidR="00B15417" w:rsidRDefault="00B15417" w:rsidP="00B15417">
      <w:pPr>
        <w:pStyle w:val="Bezodstpw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do Zarządzenia Nr 6/2024</w:t>
      </w:r>
      <w:r>
        <w:rPr>
          <w:rFonts w:ascii="Times New Roman" w:hAnsi="Times New Roman"/>
          <w:b/>
          <w:sz w:val="24"/>
          <w:szCs w:val="24"/>
          <w:lang w:eastAsia="pl-PL"/>
        </w:rPr>
        <w:br/>
        <w:t xml:space="preserve">Wójta Gminy Świekatowo </w:t>
      </w:r>
      <w:r>
        <w:rPr>
          <w:rFonts w:ascii="Times New Roman" w:hAnsi="Times New Roman"/>
          <w:b/>
          <w:sz w:val="24"/>
          <w:szCs w:val="24"/>
          <w:lang w:eastAsia="pl-PL"/>
        </w:rPr>
        <w:br/>
        <w:t>z dnia 25 stycznia 2024 r.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Terminy przeprowadzenia postępowania rekrutacyjnego i postępowania uzupełniającego do publicznych przedszkoli prowadzonych przez Gminę Świekatowo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na rok szkolny 2024/2025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3825"/>
        <w:gridCol w:w="2700"/>
        <w:gridCol w:w="2550"/>
      </w:tblGrid>
      <w:tr w:rsidR="00B15417" w:rsidTr="00B15417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w postępowaniu rekrutacyjnym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w postępowaniu uzupełniającym</w:t>
            </w:r>
          </w:p>
        </w:tc>
      </w:tr>
      <w:tr w:rsidR="00B15417" w:rsidTr="00B15417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Złożenie deklaracji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 kontynuowania wychowania przedszkolnego w kolejnym roku szkolnym. Ustalenie liczby wolnych miejsc w przedszkolu.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 29.01.2024 r.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 09.02.2024 r.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nie dotyczy</w:t>
            </w:r>
          </w:p>
        </w:tc>
      </w:tr>
      <w:tr w:rsidR="00B15417" w:rsidTr="00B15417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Złożenie wniosku o przyjęcie do przedszkola wraz z dokumentami potwierdzającymi spełnienie przez kandydata warunków lub kryteriów branych pod uwagę w postępowaniu rekrutacyjnym 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 12.02.2024 r.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 01.03.2024 r.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od 20.05.2024 r. </w:t>
            </w:r>
          </w:p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 31.05.2024 r.</w:t>
            </w:r>
          </w:p>
        </w:tc>
      </w:tr>
      <w:tr w:rsidR="00B15417" w:rsidTr="00B15417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Weryfikacja przez komisję rekrutacyjną wniosków o przyjęcie do przedszkola oraz dokumentów potwierdzających spełnianie przez kandydata warunków lub kryteriów branych pod uwagę w postępowaniu rekrutacyjnym.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 04.03.2024 r.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 08.03.2024 r.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od 03.06.2024 r. 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 07.06.2024 r.</w:t>
            </w:r>
          </w:p>
        </w:tc>
      </w:tr>
      <w:tr w:rsidR="00B15417" w:rsidTr="00B15417">
        <w:trPr>
          <w:trHeight w:val="1383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11.03.2024 r.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12.03.2024 r.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10.06.2024 r.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11.06.2024 r.</w:t>
            </w:r>
          </w:p>
        </w:tc>
      </w:tr>
      <w:tr w:rsidR="00B15417" w:rsidTr="00B15417">
        <w:trPr>
          <w:tblCellSpacing w:w="0" w:type="dxa"/>
        </w:trPr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 13.03.2024 r.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 22.03.2024 r.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od 11.06.2024 r.</w:t>
            </w:r>
          </w:p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do 21.06.2024 r.</w:t>
            </w:r>
          </w:p>
        </w:tc>
      </w:tr>
      <w:tr w:rsidR="00B15417" w:rsidTr="00B15417">
        <w:trPr>
          <w:trHeight w:val="675"/>
          <w:tblCellSpacing w:w="0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Podanie do publicznej wiadomości przez komisję rekrutacyjną listy kandydatów przyjętych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>i kandydatów nieprzyjętych</w:t>
            </w:r>
          </w:p>
        </w:tc>
        <w:tc>
          <w:tcPr>
            <w:tcW w:w="27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  25.03.2024 r.</w:t>
            </w:r>
          </w:p>
          <w:p w:rsidR="00B15417" w:rsidRDefault="00B15417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26.03.2024 r.</w:t>
            </w:r>
          </w:p>
        </w:tc>
        <w:tc>
          <w:tcPr>
            <w:tcW w:w="25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24.06.2024 r.</w:t>
            </w:r>
          </w:p>
          <w:p w:rsidR="00B15417" w:rsidRDefault="00B15417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        25.06.2024 r.</w:t>
            </w:r>
          </w:p>
        </w:tc>
      </w:tr>
    </w:tbl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pStyle w:val="Bezodstpw"/>
        <w:jc w:val="right"/>
        <w:rPr>
          <w:rFonts w:ascii="Times New Roman" w:hAnsi="Times New Roman"/>
          <w:lang w:eastAsia="pl-PL"/>
        </w:rPr>
      </w:pPr>
    </w:p>
    <w:p w:rsidR="00B15417" w:rsidRDefault="00B15417" w:rsidP="00B15417">
      <w:pPr>
        <w:pStyle w:val="Bezodstpw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 xml:space="preserve">Załącznik Nr 2 </w:t>
      </w:r>
    </w:p>
    <w:p w:rsidR="00B15417" w:rsidRDefault="00B15417" w:rsidP="00B15417">
      <w:pPr>
        <w:pStyle w:val="Bezodstpw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do Zarządzenia nr 6/2024</w:t>
      </w:r>
      <w:r>
        <w:rPr>
          <w:rFonts w:ascii="Times New Roman" w:hAnsi="Times New Roman"/>
          <w:b/>
          <w:bCs/>
          <w:lang w:eastAsia="pl-PL"/>
        </w:rPr>
        <w:br/>
        <w:t>Wójta Gminy Świekatowo</w:t>
      </w:r>
    </w:p>
    <w:p w:rsidR="00B15417" w:rsidRDefault="00B15417" w:rsidP="00B15417">
      <w:pPr>
        <w:pStyle w:val="Bezodstpw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 z dnia  25 stycznia 2024 r.</w:t>
      </w:r>
    </w:p>
    <w:p w:rsidR="00B15417" w:rsidRDefault="00B15417" w:rsidP="00B154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Terminy przeprowadzenia postępowania rekrutacyjnego i postępowania uzupełniającego</w:t>
      </w:r>
      <w:r>
        <w:rPr>
          <w:rFonts w:ascii="Times New Roman" w:hAnsi="Times New Roman"/>
          <w:b/>
          <w:sz w:val="24"/>
          <w:szCs w:val="24"/>
          <w:lang w:eastAsia="pl-PL"/>
        </w:rPr>
        <w:br/>
        <w:t xml:space="preserve"> do klas pierwszych szkoły publicznych szkół podstawowych</w:t>
      </w:r>
      <w:r>
        <w:rPr>
          <w:rFonts w:ascii="Times New Roman" w:hAnsi="Times New Roman"/>
          <w:b/>
          <w:sz w:val="24"/>
          <w:szCs w:val="24"/>
          <w:lang w:eastAsia="pl-PL"/>
        </w:rPr>
        <w:br/>
        <w:t xml:space="preserve"> prowadzonych przez  Gminę Świekatowo w roku szkolnym 2024/2025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15"/>
        <w:gridCol w:w="4095"/>
        <w:gridCol w:w="2685"/>
        <w:gridCol w:w="2700"/>
      </w:tblGrid>
      <w:tr w:rsidR="00B15417" w:rsidTr="00B15417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w postępowaniu rekrutacyjnym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Termin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w postępowaniu uzupełniającym</w:t>
            </w:r>
          </w:p>
        </w:tc>
      </w:tr>
      <w:tr w:rsidR="00B15417" w:rsidTr="00B15417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Złożenie wniosku o przyjęcie do szkoły podstawowej wraz z dokumentami potwierdzającymi spełnienie przez kandydata warunków lub kryteriów branych pod uwagę w postępowaniu rekrutacyjnym.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 12.02.2024 r.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 1.03.2024 r.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od 20.05.2024 r.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 31.05.2024 r.</w:t>
            </w:r>
          </w:p>
        </w:tc>
      </w:tr>
      <w:tr w:rsidR="00B15417" w:rsidTr="00B15417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Weryfikacja przez komisję rekrutacyjną wniosków o przyjecie do szkoły podstawowej oraz dokumentów potwierdzających spełnienie przez kandydata warunków lub kryteriów branych pod uwagę w postępowaniu rekrutacyjnym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 04.03.2024 r.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 08.03.2024 r.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 03.06.2024 r.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 07.06.2024 r.</w:t>
            </w:r>
          </w:p>
        </w:tc>
      </w:tr>
      <w:tr w:rsidR="00B15417" w:rsidTr="00B15417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11.03.2024 r.</w:t>
            </w:r>
          </w:p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12.03.2024 r.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10.06.2024 r.</w:t>
            </w:r>
          </w:p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11.06.2024 r.</w:t>
            </w:r>
          </w:p>
        </w:tc>
      </w:tr>
      <w:tr w:rsidR="00B15417" w:rsidTr="00B15417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od 13.03.2024 r.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 22.03.2024 r.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 12.06.2024 r.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 21.06.2024 r.</w:t>
            </w:r>
          </w:p>
        </w:tc>
      </w:tr>
      <w:tr w:rsidR="00B15417" w:rsidTr="00B15417">
        <w:trPr>
          <w:tblCellSpacing w:w="0" w:type="dxa"/>
        </w:trPr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Podanie do publicznej wiadomości przez komisję rekrutacyjną listy kandydatów przyjętych i kandydatów nieprzyjętych          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25.03.2024 r.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26.03.2024 r.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24.06.2024 r.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25.06.2024 r.</w:t>
            </w:r>
          </w:p>
        </w:tc>
      </w:tr>
    </w:tbl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Jeżeli dziecko nie posiada orzeczenia o potrzebie kształcenia specjalnego na kolejny etap edukacyjny do  wniosku dołącza się orzeczenie ważne na dzień złożenia wniosku wraz z zaświadczeniem poradni psychologiczno – pedagogicznej o rozpoczętym procesie diagnostycznym celem wydania nowego orzeczenia.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 dnia 28 sierpnia br. Należy bezwzględnie dostarczyć do placówki szkolnej nowe orzeczenie.</w:t>
      </w:r>
    </w:p>
    <w:p w:rsidR="00B15417" w:rsidRDefault="00B15417" w:rsidP="00B15417">
      <w:pPr>
        <w:spacing w:before="100" w:beforeAutospacing="1" w:after="100" w:afterAutospacing="1" w:line="240" w:lineRule="auto"/>
        <w:ind w:left="2124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pStyle w:val="Bezodstpw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Załącznik Nr 3 </w:t>
      </w:r>
    </w:p>
    <w:p w:rsidR="00B15417" w:rsidRDefault="00B15417" w:rsidP="00B15417">
      <w:pPr>
        <w:pStyle w:val="Bezodstpw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do Zarządzenia Nr 6/2024</w:t>
      </w:r>
      <w:r>
        <w:rPr>
          <w:rFonts w:ascii="Times New Roman" w:hAnsi="Times New Roman"/>
          <w:b/>
          <w:sz w:val="24"/>
          <w:szCs w:val="24"/>
          <w:lang w:eastAsia="pl-PL"/>
        </w:rPr>
        <w:br/>
        <w:t>Wójta Gminy Świekatowo</w:t>
      </w:r>
    </w:p>
    <w:p w:rsidR="00B15417" w:rsidRDefault="00B15417" w:rsidP="00B15417">
      <w:pPr>
        <w:pStyle w:val="Bezodstpw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 z dnia 25 stycznia 2024 r.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ZASADY PRZYJMOWANIA DZIECI DO ODDZIAŁÓW PRZEDSZKOLNYCH PROWADZONYCH PRZEZ GMINĘ ŚWIEKATOWO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ROK SZKOLNY 2024/2025</w:t>
      </w:r>
    </w:p>
    <w:p w:rsidR="00B15417" w:rsidRDefault="00B15417" w:rsidP="00B154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przyjęciu dziecka (zwanego tez dalej kandydatem) do oddziału przedszkolnego publicznego prowadzonego przez Gminę Świekatowo decyduje dyrektor szkoły podstawowej po przeprowadzeniu postępowania rekrutacyjnego wg wewnętrznego regulaminu.</w:t>
      </w:r>
    </w:p>
    <w:p w:rsidR="00B15417" w:rsidRDefault="00B15417" w:rsidP="00B154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Postępowanie rekrutacyjne dotyczy przyjęcia do oddziałów przedszkolnych dzieci zamieszkałych na terenie Gminy Świekatowo.  </w:t>
      </w:r>
    </w:p>
    <w:p w:rsidR="00B15417" w:rsidRDefault="00B15417" w:rsidP="00B154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większej liczby kandydatów spełniających warunek, o którym mowa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 niż liczba wolnych miejsc w oddziale przedszkolnym na pierwszym etapie postępowania rekrutacyjnego brane są łącznie następujące kryteria:</w:t>
      </w:r>
    </w:p>
    <w:p w:rsidR="00B15417" w:rsidRDefault="00B15417" w:rsidP="00B154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kandydata;</w:t>
      </w:r>
    </w:p>
    <w:p w:rsidR="00B15417" w:rsidRDefault="00B15417" w:rsidP="00B154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Niepełnosprawność kandydata;</w:t>
      </w:r>
    </w:p>
    <w:p w:rsidR="00B15417" w:rsidRDefault="00B15417" w:rsidP="00B154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Niepełnosprawność jednego z rodziców kandydata;</w:t>
      </w:r>
    </w:p>
    <w:p w:rsidR="00B15417" w:rsidRDefault="00B15417" w:rsidP="00B154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Niepełnosprawność obojga rodziców kandydata;</w:t>
      </w:r>
    </w:p>
    <w:p w:rsidR="00B15417" w:rsidRDefault="00B15417" w:rsidP="00B154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Niepełnosprawność rodzeństwa kandydata;</w:t>
      </w:r>
    </w:p>
    <w:p w:rsidR="00B15417" w:rsidRDefault="00B15417" w:rsidP="00B154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Samotne wychowywanie kandydata w rodzinie;</w:t>
      </w:r>
    </w:p>
    <w:p w:rsidR="00B15417" w:rsidRDefault="00B15417" w:rsidP="00B154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Objęcie kandydata pieczą zastępczą.</w:t>
      </w:r>
    </w:p>
    <w:p w:rsidR="00B15417" w:rsidRDefault="00B15417" w:rsidP="00B154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W/w kryteria mają jednakową wartość. Ustalona wartość każdego kryterium wynosi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1 punkt.  </w:t>
      </w:r>
    </w:p>
    <w:p w:rsidR="00B15417" w:rsidRDefault="00B15417" w:rsidP="00B154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potwierdzenie spełnienia kryteriów, o których mowa 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 do wniosku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dołącza się odpowiednio:</w:t>
      </w:r>
    </w:p>
    <w:p w:rsidR="00B15417" w:rsidRDefault="00B15417" w:rsidP="00B1541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o wielodzietności rodziny kandydata,</w:t>
      </w:r>
    </w:p>
    <w:p w:rsidR="00B15417" w:rsidRDefault="00B15417" w:rsidP="00B1541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orzeczenie o potrzebie kształcenie specjalnego wydane ze względu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na niepełnosprawność, orzeczenie o niepełnosprawności lub o stopniu niepełnosprawności lub orzeczenie równoważne w rozumieniu przepisów ustawy z dnia 27 sierpnia 1997 r. rehabilitacji zawodowej i społecznej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oraz zatrudnianiu osób niepełnosprawnych (Dz. U. z 2018r. poz. 138),</w:t>
      </w:r>
    </w:p>
    <w:p w:rsidR="00B15417" w:rsidRDefault="00B15417" w:rsidP="00B1541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orzeczenie o niepełnosprawności lub o stopniu niepełnoprawności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lub orzeczenie równoważne w rozumieniu przepisów ustawy z dnia 27 sierpnia 1997r. rehabilitacji zawodowej i społecznej oraz zatrudnianiu osób niepełnosprawnych (Dz. U. z 2018r. poz. 138),</w:t>
      </w:r>
    </w:p>
    <w:p w:rsidR="00B15417" w:rsidRDefault="00B15417" w:rsidP="00B1541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prawomocny wyrok sądu rodzinnego orzekający rozwód lub separację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lub akt zgonu oraz oświadczenie o samotnym wychowywaniu dziecka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oraz niewychowywaniu żadnego dziecka wspólnie z jego rodzicem,</w:t>
      </w:r>
    </w:p>
    <w:p w:rsidR="00B15417" w:rsidRDefault="00B15417" w:rsidP="00B1541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dokument potwierdzający objęcie dziecka pieczą zastępczą zgodnie z ustawą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 dnia 9 czerwca 2011 r. o wspieraniu rodziny i systemie pieczy zastępczej (Dz. U. z 2017r. poz. 697),</w:t>
      </w:r>
    </w:p>
    <w:p w:rsidR="00B15417" w:rsidRDefault="00B15417" w:rsidP="00B1541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o samotnym wychowywaniu dziecka.</w:t>
      </w:r>
    </w:p>
    <w:p w:rsidR="00B15417" w:rsidRDefault="00B15417" w:rsidP="00B154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równorzędnych wyników uzyskanych na pierwszym etapie postępowania rekrutacyjnego lub jeżeli po zakończeniu tego etapu dany oddział przedszkolny dysponuje wolnymi miejscami, przeprowadza się drugi etap postępowania.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pStyle w:val="Bezodstpw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Załącznik Nr 4 </w:t>
      </w:r>
    </w:p>
    <w:p w:rsidR="00B15417" w:rsidRDefault="00B15417" w:rsidP="00B15417">
      <w:pPr>
        <w:pStyle w:val="Bezodstpw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do Zarządzenia Nr 6/2024</w:t>
      </w:r>
      <w:r>
        <w:rPr>
          <w:rFonts w:ascii="Times New Roman" w:hAnsi="Times New Roman"/>
          <w:b/>
          <w:sz w:val="24"/>
          <w:szCs w:val="24"/>
          <w:lang w:eastAsia="pl-PL"/>
        </w:rPr>
        <w:br/>
        <w:t>Wójta Gminy Świekatowo</w:t>
      </w:r>
    </w:p>
    <w:p w:rsidR="00B15417" w:rsidRDefault="00B15417" w:rsidP="00B15417">
      <w:pPr>
        <w:pStyle w:val="Bezodstpw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 z dnia 25 stycznia 2024 r.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WNIOSEK DO DYREKTORA SZKOŁY PODSTAWOWEJ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 IM. ŚW. FRANCISZKA Z ASYŻU W ŚWIEKATOWIE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 O PRZYJĘCIE  DZIECKA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DO ODDZIAŁU PRZEDSZKOLNEGO PRZY SZKOLE PODSTAWOWEJ  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rok szkolny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2024/2025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2"/>
        <w:gridCol w:w="4540"/>
      </w:tblGrid>
      <w:tr w:rsidR="00B15417" w:rsidTr="00B15417">
        <w:trPr>
          <w:trHeight w:val="405"/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złożenia wniosku: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9"/>
        <w:gridCol w:w="635"/>
        <w:gridCol w:w="630"/>
        <w:gridCol w:w="629"/>
        <w:gridCol w:w="643"/>
        <w:gridCol w:w="628"/>
        <w:gridCol w:w="627"/>
        <w:gridCol w:w="671"/>
        <w:gridCol w:w="639"/>
        <w:gridCol w:w="648"/>
        <w:gridCol w:w="636"/>
        <w:gridCol w:w="587"/>
      </w:tblGrid>
      <w:tr w:rsidR="00B15417" w:rsidTr="00B15417">
        <w:trPr>
          <w:trHeight w:val="510"/>
          <w:tblCellSpacing w:w="0" w:type="dxa"/>
        </w:trPr>
        <w:tc>
          <w:tcPr>
            <w:tcW w:w="92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DANE OSOBOWE DZIECKA</w:t>
            </w: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Imię/ imiona</w:t>
            </w:r>
          </w:p>
        </w:tc>
        <w:tc>
          <w:tcPr>
            <w:tcW w:w="712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712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712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Miejsce urodzenia</w:t>
            </w:r>
          </w:p>
        </w:tc>
        <w:tc>
          <w:tcPr>
            <w:tcW w:w="712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510"/>
          <w:tblCellSpacing w:w="0" w:type="dxa"/>
        </w:trPr>
        <w:tc>
          <w:tcPr>
            <w:tcW w:w="92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ADRES ZAMIESZKANIA DZIECKA</w:t>
            </w: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712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domu/ nr mieszkania</w:t>
            </w:r>
          </w:p>
        </w:tc>
        <w:tc>
          <w:tcPr>
            <w:tcW w:w="712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712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712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712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510"/>
          <w:tblCellSpacing w:w="0" w:type="dxa"/>
        </w:trPr>
        <w:tc>
          <w:tcPr>
            <w:tcW w:w="925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DODATKOWE INFORMACJE O DZIECKU</w:t>
            </w: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67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Dziecko posiada orzeczenie o potrzebie kształcenia specjalnego (należy zakreślić odpowiedź)</w:t>
            </w: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orzeczenia</w:t>
            </w:r>
          </w:p>
        </w:tc>
        <w:tc>
          <w:tcPr>
            <w:tcW w:w="64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900"/>
          <w:tblCellSpacing w:w="0" w:type="dxa"/>
        </w:trPr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Poradnia, która podała orzeczenie o potrzebie kształcenia specjalnego</w:t>
            </w:r>
          </w:p>
        </w:tc>
        <w:tc>
          <w:tcPr>
            <w:tcW w:w="64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795"/>
          <w:tblCellSpacing w:w="0" w:type="dxa"/>
        </w:trPr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Typ orzeczenia (rodzaj niepełnosprawności)</w:t>
            </w:r>
          </w:p>
        </w:tc>
        <w:tc>
          <w:tcPr>
            <w:tcW w:w="64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885"/>
          <w:tblCellSpacing w:w="0" w:type="dxa"/>
        </w:trPr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Dodatkowe informacje o dziecku</w:t>
            </w:r>
          </w:p>
        </w:tc>
        <w:tc>
          <w:tcPr>
            <w:tcW w:w="64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B15417" w:rsidTr="00B15417">
        <w:trPr>
          <w:trHeight w:val="705"/>
          <w:tblCellSpacing w:w="0" w:type="dxa"/>
        </w:trPr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Zadeklarowane godziny pobytu dziecka w oddziałach przedszkolnych</w:t>
            </w:r>
          </w:p>
        </w:tc>
        <w:tc>
          <w:tcPr>
            <w:tcW w:w="64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od………………………...    do ………………………..</w:t>
            </w:r>
          </w:p>
        </w:tc>
      </w:tr>
    </w:tbl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8"/>
        <w:gridCol w:w="764"/>
        <w:gridCol w:w="329"/>
        <w:gridCol w:w="1273"/>
        <w:gridCol w:w="1408"/>
        <w:gridCol w:w="1136"/>
        <w:gridCol w:w="1139"/>
        <w:gridCol w:w="1138"/>
      </w:tblGrid>
      <w:tr w:rsidR="00B15417" w:rsidTr="00B15417">
        <w:trPr>
          <w:trHeight w:val="510"/>
          <w:tblCellSpacing w:w="0" w:type="dxa"/>
        </w:trPr>
        <w:tc>
          <w:tcPr>
            <w:tcW w:w="93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DANE OSOBOWE MATKI/OPIEKUNKI PRAWNEJ</w:t>
            </w: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Opiekun</w:t>
            </w:r>
          </w:p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Rodzic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Opiekun prawny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 udzieli informacji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 żyje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Nieznany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Rodzic mieszka za granicą</w:t>
            </w: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7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Nazwisko</w:t>
            </w:r>
          </w:p>
        </w:tc>
        <w:tc>
          <w:tcPr>
            <w:tcW w:w="7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510"/>
          <w:tblCellSpacing w:w="0" w:type="dxa"/>
        </w:trPr>
        <w:tc>
          <w:tcPr>
            <w:tcW w:w="93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ADRES ZAMIESZKANIA MATKI/OPIEKUNKI PRAWNEJ</w:t>
            </w: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7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domu/ nr mieszkania</w:t>
            </w:r>
          </w:p>
        </w:tc>
        <w:tc>
          <w:tcPr>
            <w:tcW w:w="7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7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7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7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510"/>
          <w:tblCellSpacing w:w="0" w:type="dxa"/>
        </w:trPr>
        <w:tc>
          <w:tcPr>
            <w:tcW w:w="93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0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DANE KONTAKTOWE MATKI/OPIEKUNKI PRAWNEJ</w:t>
            </w:r>
          </w:p>
        </w:tc>
      </w:tr>
      <w:tr w:rsidR="00B15417" w:rsidTr="00B15417">
        <w:trPr>
          <w:trHeight w:val="450"/>
          <w:tblCellSpacing w:w="0" w:type="dxa"/>
        </w:trPr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64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60"/>
          <w:tblCellSpacing w:w="0" w:type="dxa"/>
        </w:trPr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telefonu kontaktowego</w:t>
            </w:r>
          </w:p>
        </w:tc>
        <w:tc>
          <w:tcPr>
            <w:tcW w:w="64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93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MIEJSCE PRACY MATKI/OPIEKUNKI PRAWNEJ </w:t>
            </w: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93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9"/>
        <w:gridCol w:w="764"/>
        <w:gridCol w:w="329"/>
        <w:gridCol w:w="1272"/>
        <w:gridCol w:w="1408"/>
        <w:gridCol w:w="1136"/>
        <w:gridCol w:w="1139"/>
        <w:gridCol w:w="1138"/>
      </w:tblGrid>
      <w:tr w:rsidR="00B15417" w:rsidTr="00B15417">
        <w:trPr>
          <w:trHeight w:val="510"/>
          <w:tblCellSpacing w:w="0" w:type="dxa"/>
        </w:trPr>
        <w:tc>
          <w:tcPr>
            <w:tcW w:w="93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DANE OSOBOWE OJCA/OPIEKUNA PRAWNEGO</w:t>
            </w: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Opiekun</w:t>
            </w:r>
          </w:p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Rodzic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Opiekun prawny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 udzieli informacji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 żyje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Nieznany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Rodzic mieszka za granicą</w:t>
            </w: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7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7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510"/>
          <w:tblCellSpacing w:w="0" w:type="dxa"/>
        </w:trPr>
        <w:tc>
          <w:tcPr>
            <w:tcW w:w="93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ADRES  ZAMIESZKANIA OJCA/OPIEKUNA PRAWNEGO</w:t>
            </w: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7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domu/ nr mieszkania</w:t>
            </w:r>
          </w:p>
        </w:tc>
        <w:tc>
          <w:tcPr>
            <w:tcW w:w="7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7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7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71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510"/>
          <w:tblCellSpacing w:w="0" w:type="dxa"/>
        </w:trPr>
        <w:tc>
          <w:tcPr>
            <w:tcW w:w="93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DANE KONTAKTOWE OJCA/OPIEKUNA PRAWNEGO</w:t>
            </w:r>
          </w:p>
        </w:tc>
      </w:tr>
      <w:tr w:rsidR="00B15417" w:rsidTr="00B15417">
        <w:trPr>
          <w:trHeight w:val="585"/>
          <w:tblCellSpacing w:w="0" w:type="dxa"/>
        </w:trPr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64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435"/>
          <w:tblCellSpacing w:w="0" w:type="dxa"/>
        </w:trPr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telefonu kontaktowego</w:t>
            </w:r>
          </w:p>
        </w:tc>
        <w:tc>
          <w:tcPr>
            <w:tcW w:w="64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93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MIEJSCE PRACY OJCA/OPIEKUNA PRAWNEGO</w:t>
            </w:r>
          </w:p>
        </w:tc>
      </w:tr>
      <w:tr w:rsidR="00B15417" w:rsidTr="00B15417">
        <w:trPr>
          <w:trHeight w:val="390"/>
          <w:tblCellSpacing w:w="0" w:type="dxa"/>
        </w:trPr>
        <w:tc>
          <w:tcPr>
            <w:tcW w:w="93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KRYTERIA PRZYJĘĆ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(przy spełnionych kryteriach proszę postawić znak „x”)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0"/>
        <w:gridCol w:w="669"/>
        <w:gridCol w:w="6692"/>
        <w:gridCol w:w="811"/>
      </w:tblGrid>
      <w:tr w:rsidR="00B15417" w:rsidTr="00B15417">
        <w:trPr>
          <w:trHeight w:val="480"/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podstawowe wynikające z ustawy z dnia 14.12.2016 r. ( Dz. U z 2023 r. poz. 900)</w:t>
            </w:r>
          </w:p>
        </w:tc>
      </w:tr>
      <w:tr w:rsidR="00B15417" w:rsidTr="00B15417">
        <w:trPr>
          <w:trHeight w:val="420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20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dzieci matek lub ojców samotnie je wychowujących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135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135" w:lineRule="atLeast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2.</w:t>
            </w:r>
          </w:p>
        </w:tc>
        <w:tc>
          <w:tcPr>
            <w:tcW w:w="7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    Niepełnosprawność  kandydata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570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3.</w:t>
            </w:r>
          </w:p>
        </w:tc>
        <w:tc>
          <w:tcPr>
            <w:tcW w:w="7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20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225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25" w:lineRule="atLeast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4.</w:t>
            </w:r>
          </w:p>
        </w:tc>
        <w:tc>
          <w:tcPr>
            <w:tcW w:w="7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25" w:lineRule="atLeast"/>
              <w:ind w:left="20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135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135" w:lineRule="atLeast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5.</w:t>
            </w:r>
          </w:p>
        </w:tc>
        <w:tc>
          <w:tcPr>
            <w:tcW w:w="7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135" w:lineRule="atLeast"/>
              <w:ind w:left="20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90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90" w:lineRule="atLeast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6.</w:t>
            </w:r>
          </w:p>
        </w:tc>
        <w:tc>
          <w:tcPr>
            <w:tcW w:w="7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90" w:lineRule="atLeast"/>
              <w:ind w:left="20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Samotne wychowywanie kandydata w rodzinie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405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7.</w:t>
            </w:r>
          </w:p>
        </w:tc>
        <w:tc>
          <w:tcPr>
            <w:tcW w:w="7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20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525"/>
          <w:tblCellSpacing w:w="0" w:type="dxa"/>
        </w:trPr>
        <w:tc>
          <w:tcPr>
            <w:tcW w:w="9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  do drugiego etapu postępowania rekrutacyjnego – ustalane przez gminę lub dyrektora  w uzgodnieniu z organem prowadzącym</w:t>
            </w:r>
          </w:p>
        </w:tc>
      </w:tr>
      <w:tr w:rsidR="00B15417" w:rsidTr="00B15417">
        <w:trPr>
          <w:trHeight w:val="375"/>
          <w:tblCellSpacing w:w="0" w:type="dxa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31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Status zatrudnienia rodziców/opiekunów prawnych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( do wyboru tylko jedna opcja)</w:t>
            </w:r>
          </w:p>
        </w:tc>
      </w:tr>
      <w:tr w:rsidR="00B15417" w:rsidTr="00B15417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Każdy z rodziców /opiekunów pracuje co najmniej na 1 etat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Jeden z rodziców/opiekunów  pracuje na co najmniej 1 etat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drugi na co najmniej 0,5 etatu, ale mniej niż jeden etat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Jeden rodzic/ prawny opiekun pracuje co najmniej na 1 etat*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570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Dziecko, którego rodzeństwo będzie kontynuowało w roku szkolnym 2024/2025 edukację przedszkolną w  oddziałach przedszkolnych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285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Deklarowany pobyt dziecka w przedszkolu wynosi powyżej 5 godzin dziennie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285"/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Dziecko wychowuje się w rodzinie objętej nadzorem kuratorskim lub wsparciem asystenta rodziny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465"/>
          <w:tblCellSpacing w:w="0" w:type="dxa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Kryterium dochodowe</w:t>
            </w:r>
          </w:p>
        </w:tc>
        <w:tc>
          <w:tcPr>
            <w:tcW w:w="8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15417" w:rsidRDefault="00B154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9.75pt;height:1.5pt"/>
        </w:pict>
      </w:r>
      <w:bookmarkStart w:id="0" w:name="_Toc379462980"/>
      <w:r>
        <w:rPr>
          <w:rFonts w:ascii="Times New Roman" w:eastAsia="Times New Roman" w:hAnsi="Times New Roman"/>
          <w:sz w:val="24"/>
          <w:szCs w:val="24"/>
          <w:lang w:eastAsia="pl-PL"/>
        </w:rPr>
        <w:t>1 etat</w:t>
      </w:r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* należy rozumieć , gdy: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Toc379462981"/>
      <w:r>
        <w:rPr>
          <w:rFonts w:ascii="Times New Roman" w:eastAsia="Times New Roman" w:hAnsi="Times New Roman"/>
          <w:sz w:val="24"/>
          <w:szCs w:val="24"/>
          <w:lang w:eastAsia="pl-PL"/>
        </w:rPr>
        <w:t>a) rodzic/prawny opiekun jest zatrudniony na umowę o pracę, umowę cywilnoprawną, prowadzi gospodarstwo rolne, prowadzi pozarolniczą działalność gospodarczą, studiuje  w</w:t>
      </w:r>
      <w:bookmarkEnd w:id="1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 </w:t>
      </w:r>
      <w:bookmarkStart w:id="2" w:name="_Toc379462982"/>
      <w:r>
        <w:rPr>
          <w:rFonts w:ascii="Times New Roman" w:eastAsia="Times New Roman" w:hAnsi="Times New Roman"/>
          <w:sz w:val="24"/>
          <w:szCs w:val="24"/>
          <w:lang w:eastAsia="pl-PL"/>
        </w:rPr>
        <w:t>systemie dziennym</w:t>
      </w:r>
      <w:bookmarkEnd w:id="2"/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 rodzic/prawny opiekun nie pracuje zawodowo ale opiekuje się dzieckiem niepełnosprawnym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Uwagi: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Komisji Rekrutacyjnej  może prosić o przedłożenie dokumentów potwierdzających spełnianie  kryteriów kwalifikacyjnych zaznaczonych we wniosku.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w terminie wskazanym przez Przewodniczącego dokumentów potwierdzających spełnienie kryteriów przyjmuje się, że dziecko nie spełnia danego kryterium.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podane powyżej dane są zgodne ze stanem faktycznym.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wniosku dołączono łącznie .........  załączników 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Proszę wymienić:</w:t>
      </w:r>
    </w:p>
    <w:p w:rsidR="00B15417" w:rsidRDefault="00B15417" w:rsidP="00B1541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……………………………………………………………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     2) …………………………………………………………………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     3) …………………………………………………………………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     4) …………………………………………………………………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     5) ………………………………………………………………...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ZOBOWIĄZUJĘ SIĘ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B15417" w:rsidRDefault="00B15417" w:rsidP="00B1541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przestrzegania postanowień statutu przedszkola</w:t>
      </w:r>
    </w:p>
    <w:p w:rsidR="00B15417" w:rsidRDefault="00B15417" w:rsidP="00B1541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regularnego uiszczenia opłat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wyznaczonym terminie </w:t>
      </w:r>
    </w:p>
    <w:p w:rsidR="00B15417" w:rsidRDefault="00B15417" w:rsidP="00B1541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przeprowadzania i odbierania dziecka z przedszkola osobiście lub przez osobę dorosłą, zapewniającą dziecku bezpieczeństwo</w:t>
      </w:r>
    </w:p>
    <w:p w:rsidR="00B15417" w:rsidRDefault="00B15417" w:rsidP="00B1541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przyprowadzania do przedszkola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tylko zdrowego dziecka</w:t>
      </w:r>
    </w:p>
    <w:p w:rsidR="00B15417" w:rsidRDefault="00B15417" w:rsidP="00B1541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uczestniczenia w zebraniach rodziców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pict>
          <v:shape id="_x0000_i1026" type="#_x0000_t75" alt="" style="width:482.25pt;height:1.5pt"/>
        </w:pic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DOTYCZĄCE TREŚCI ZGŁOSZENIA I OCHRONY DANYCH OSOBOWYCH DZIECKA I JEGO RODZINY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zgodnie z ustawą o ochronie danych osobowych (Dz. U. z 2019 r. Nr 1781) oraz Rozporządzeniem Parlamentu Europejskiego i Rady (UE) 2016/679 z dnia 27 kwietnia 2016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sprawie ochrony osób fizycznych w związku z przetwarzaniem danych osobowych i w sprawie swobodnego przepływu takich danych oraz uchylenia dyrektywy 95/46/WE (RODO) na podstawie art. 6 (indywidualnie do danej sprawy) i art. 9 (dane szczególne dotyczące stanu zdrowia) w związku z art. 8 RODO wyrażam zgodę na zbieranie, przetwarzanie i wykorzystanie moich i mojego dziecka danych osobowych przez szkołę w związku z realizacją procedury rekrutacyjnej oraz uczestnictwa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wycieczkach, zawodach, konkursach, olimpiadach, uroczystościach i innych wydarzeniach organizowanych przez placówkę.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W/w dokumenty składane są w oryginale notarialnie poświadczonej kopii albo w postaci urzędowo poświadczonego zgodnie z art.76 a § 1 Kodeksu postępowania administracyjnego odpisu lub wyciągu z dokumentu; mogą być składane także w postaci kopii poświadczonej za zgodność z oryginałem przez rodzica kandydata.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Oświadczenia są składane pod rygorem odpowiedzialności karnej za składanie fałszywych zeznań.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lastRenderedPageBreak/>
        <w:t>………………………………………………………………………………………………….</w:t>
      </w:r>
    </w:p>
    <w:p w:rsidR="00B15417" w:rsidRDefault="00B15417" w:rsidP="00B154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Podpis matki lub opiekunki prawnej      </w:t>
      </w:r>
    </w:p>
    <w:p w:rsidR="00B15417" w:rsidRDefault="00B15417" w:rsidP="00B154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……………………………………………………………………………..                                                                            Podpis ojca lub opiekuna prawnego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pict>
          <v:shape id="_x0000_i1027" type="#_x0000_t75" alt="" style="width:481.5pt;height:2.25pt"/>
        </w:pic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DECYZJA KOMISJI REKRUTACYJNEJ 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rekrutacyjna na posiedzeniu w dniu ………………………….</w:t>
      </w:r>
    </w:p>
    <w:p w:rsidR="00B15417" w:rsidRDefault="00B15417" w:rsidP="00B1541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Zakwalifikowała dziecko do oddziałów przedszkolnych przy SP im. św. Franciszka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z Asyżu w Świekatowie od……………………………</w:t>
      </w:r>
    </w:p>
    <w:p w:rsidR="00B15417" w:rsidRDefault="00B15417" w:rsidP="00B1541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zakwalifikowała dziecka z powodu………………………………………</w:t>
      </w:r>
    </w:p>
    <w:p w:rsidR="00B15417" w:rsidRDefault="00B15417" w:rsidP="00B15417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Podpisy  przewodniczącego komisji i członków:    </w:t>
      </w:r>
    </w:p>
    <w:p w:rsidR="00B15417" w:rsidRDefault="00B15417" w:rsidP="00B15417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………………………………………………….</w:t>
      </w:r>
    </w:p>
    <w:p w:rsidR="00B15417" w:rsidRDefault="00B15417" w:rsidP="00B15417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   ………………………………………………….</w:t>
      </w:r>
    </w:p>
    <w:p w:rsidR="00B15417" w:rsidRDefault="00B15417" w:rsidP="00B15417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   …………………………………………………</w:t>
      </w:r>
    </w:p>
    <w:p w:rsidR="00B15417" w:rsidRDefault="00B15417" w:rsidP="00B15417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                                                                                                                    </w:t>
      </w:r>
    </w:p>
    <w:p w:rsidR="00B15417" w:rsidRDefault="00B15417" w:rsidP="00B15417">
      <w:pPr>
        <w:pStyle w:val="Bezodstpw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lang w:eastAsia="pl-PL"/>
        </w:rPr>
        <w:t>                             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Załącznik Nr 5 </w:t>
      </w:r>
    </w:p>
    <w:p w:rsidR="00B15417" w:rsidRDefault="00B15417" w:rsidP="00B15417">
      <w:pPr>
        <w:pStyle w:val="Bezodstpw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do Zarządzenia Nr 6/2024</w:t>
      </w:r>
      <w:r>
        <w:rPr>
          <w:rFonts w:ascii="Times New Roman" w:hAnsi="Times New Roman"/>
          <w:b/>
          <w:sz w:val="24"/>
          <w:szCs w:val="24"/>
          <w:lang w:eastAsia="pl-PL"/>
        </w:rPr>
        <w:br/>
        <w:t>Wójta Gminy Świekatowo</w:t>
      </w:r>
    </w:p>
    <w:p w:rsidR="00B15417" w:rsidRDefault="00B15417" w:rsidP="00B15417">
      <w:pPr>
        <w:pStyle w:val="Bezodstpw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 z dnia 25 stycznia 2024 r.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Zgłoszenie dziecka do szkoły zamieszkałego w obwodzie szkoły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----------------------------------------------------------------------------------------------------------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Zgłoszenie dziecka do I klasy Szkoły Podstawowej 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im. św. Franciszka z Asyżu w Świekatowie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rok szkolny 2024/2025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 Dane dziecka: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66"/>
        <w:gridCol w:w="5236"/>
      </w:tblGrid>
      <w:tr w:rsidR="00B15417" w:rsidTr="00B15417">
        <w:trPr>
          <w:trHeight w:val="465"/>
          <w:tblCellSpacing w:w="0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465"/>
          <w:tblCellSpacing w:w="0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Data i miejsce urodzenia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465"/>
          <w:tblCellSpacing w:w="0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PESEL dziecka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465"/>
          <w:tblCellSpacing w:w="0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Adres zameldowania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15417" w:rsidTr="00B15417">
        <w:trPr>
          <w:trHeight w:val="465"/>
          <w:tblCellSpacing w:w="0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Adres miejsca zamieszkania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2. Dane rodziców/opiekunów dziecka: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68"/>
        <w:gridCol w:w="5234"/>
      </w:tblGrid>
      <w:tr w:rsidR="00B15417" w:rsidTr="00B15417">
        <w:trPr>
          <w:trHeight w:val="465"/>
          <w:tblCellSpacing w:w="0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Imię i nazwisko matki/opiekunki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465"/>
          <w:tblCellSpacing w:w="0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Adres miejsca zamieszkania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15417" w:rsidTr="00B15417">
        <w:trPr>
          <w:trHeight w:val="465"/>
          <w:tblCellSpacing w:w="0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Adres poczty elektronicznej</w:t>
            </w:r>
          </w:p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 i numery telefonów kontaktowych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465"/>
          <w:tblCellSpacing w:w="0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 pracy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66"/>
        <w:gridCol w:w="5236"/>
      </w:tblGrid>
      <w:tr w:rsidR="00B15417" w:rsidTr="00B15417">
        <w:trPr>
          <w:trHeight w:val="465"/>
          <w:tblCellSpacing w:w="0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Imię i nazwisko ojca/opiekuna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15417" w:rsidTr="00B15417">
        <w:trPr>
          <w:trHeight w:val="465"/>
          <w:tblCellSpacing w:w="0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Adres miejsca zamieszkania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15417" w:rsidTr="00B15417">
        <w:trPr>
          <w:trHeight w:val="465"/>
          <w:tblCellSpacing w:w="0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Adres poczty elektronicznej</w:t>
            </w:r>
          </w:p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 numery telefonów kontaktowych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15417" w:rsidTr="00B15417">
        <w:trPr>
          <w:trHeight w:val="465"/>
          <w:tblCellSpacing w:w="0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 pracy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5417" w:rsidRDefault="00B1541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numPr>
          <w:ilvl w:val="0"/>
          <w:numId w:val="1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lastRenderedPageBreak/>
        <w:pict>
          <v:rect id="_x0000_s1027" style="position:absolute;left:0;text-align:left;margin-left:260.65pt;margin-top:52.5pt;width:35.25pt;height:16.5pt;z-index:251658240"/>
        </w:pict>
      </w:r>
      <w:r>
        <w:pict>
          <v:rect id="_x0000_s1026" style="position:absolute;left:0;text-align:left;margin-left:209.65pt;margin-top:54pt;width:27.75pt;height:15pt;z-index:251658240"/>
        </w:pic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 dołączone do deklaracji informacje o dziecku (aktualny stan zdrowia, orzeczenie lub opinia poradni psychologiczno-pedagogicznej, potrzeba szczególnej opieki, stosowana dieta, zalecenia lekarskie, itp.)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            nie  </w:t>
      </w:r>
    </w:p>
    <w:p w:rsidR="00B15417" w:rsidRDefault="00B15417" w:rsidP="00B1541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Oświadczam, że:</w:t>
      </w:r>
    </w:p>
    <w:p w:rsidR="00B15417" w:rsidRDefault="00B15417" w:rsidP="00B1541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wszystkie dane zawarte w zgłoszeniu są prawdziwe,</w:t>
      </w:r>
    </w:p>
    <w:p w:rsidR="00B15417" w:rsidRDefault="00B15417" w:rsidP="00B1541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niezwłocznie powiadomię dyrektora szkoły o zmianie danych zawartych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zgłoszeniu,</w:t>
      </w:r>
    </w:p>
    <w:p w:rsidR="00B15417" w:rsidRDefault="00B15417" w:rsidP="00B15417">
      <w:pPr>
        <w:spacing w:before="100" w:beforeAutospacing="1" w:after="100" w:afterAutospacing="1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ustawą o ochronie danych osobowych (Dz. U. z 2019 r. Nr 1781) oraz     Rozporządzeniem Parlamentu Europejskiego i Rady (UE) 2016/679 z dnia 27 kwietnia 2016 r. w sprawie ochrony osób fizycznych w związku z przetwarzaniem danych osobowych i w sprawie swobodnego przepływu takich danych oraz uchylenia dyrektywy 95/46/WE (RODO) na podstawie art. 6 (indywidualnie do danej sprawy) i art. 9 (dane szczególne dotyczące stanu zdrowia) w związku z art. 8 RODO wyrażam zgodę na zbieranie, przetwarzanie i wykorzystanie moich i mojego dziecka danych osobowych przez szkołę w związku z realizacją procedury rekrutacyjnej oraz uczestnictwa w wycieczkach, zawodach, konkursach, olimpiadach, uroczystościach i innych wydarzeniach szkolnych.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............................................................,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dnia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                                           </w:t>
      </w:r>
    </w:p>
    <w:p w:rsidR="00B15417" w:rsidRDefault="00B15417" w:rsidP="00B15417">
      <w:pPr>
        <w:spacing w:before="100" w:beforeAutospacing="1" w:after="100" w:afterAutospacing="1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               </w:t>
      </w:r>
    </w:p>
    <w:p w:rsidR="00B15417" w:rsidRDefault="00B15417" w:rsidP="00B15417">
      <w:pPr>
        <w:spacing w:before="100" w:beforeAutospacing="1" w:after="100" w:afterAutospacing="1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</w:p>
    <w:p w:rsidR="00B15417" w:rsidRDefault="00B15417" w:rsidP="00B15417">
      <w:pPr>
        <w:spacing w:before="100" w:beforeAutospacing="1" w:after="100" w:afterAutospacing="1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(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czytelny podpis   rodzica/opiekuna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Przyjęcie zgłoszenia przez dyrektora szkoły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Data: .......................................</w:t>
      </w:r>
    </w:p>
    <w:p w:rsidR="00B15417" w:rsidRDefault="00B15417" w:rsidP="00B15417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                          ...........................................................</w:t>
      </w:r>
    </w:p>
    <w:p w:rsidR="00B15417" w:rsidRDefault="00B15417" w:rsidP="00B15417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                                   (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podpis dyrektora szkoły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pStyle w:val="Bezodstpw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Załącznik Nr 6</w:t>
      </w:r>
    </w:p>
    <w:p w:rsidR="00B15417" w:rsidRDefault="00B15417" w:rsidP="00B15417">
      <w:pPr>
        <w:pStyle w:val="Bezodstpw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do Zarządzenia Nr 5/2025</w:t>
      </w:r>
    </w:p>
    <w:p w:rsidR="00B15417" w:rsidRDefault="00B15417" w:rsidP="00B15417">
      <w:pPr>
        <w:pStyle w:val="Bezodstpw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Wójta Gminy Świekatowo</w:t>
      </w:r>
    </w:p>
    <w:p w:rsidR="00B15417" w:rsidRDefault="00B15417" w:rsidP="00B15417">
      <w:pPr>
        <w:pStyle w:val="Bezodstpw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 dnia 03 lutego 2025 r.</w:t>
      </w:r>
    </w:p>
    <w:p w:rsidR="00B15417" w:rsidRDefault="00B15417" w:rsidP="00B154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KLAUZULA INFORMACYJNA DOTYCZĄCA PRZETWARZANIA DANYCH OSOBOWYCH RODZICA ORAZ DZIECKA W PROCESIE REKRUTACJI DO PLACÓWKI</w:t>
      </w:r>
    </w:p>
    <w:p w:rsidR="00B15417" w:rsidRDefault="00B15417" w:rsidP="00B15417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(RODO), przekazujemy Pani/Panu poniższe informacje związane z przetwarzaniem Pani/Pana danych osobowych.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95"/>
        <w:gridCol w:w="8085"/>
      </w:tblGrid>
      <w:tr w:rsidR="00B15417" w:rsidTr="00B15417">
        <w:trPr>
          <w:tblHeader/>
          <w:tblCellSpacing w:w="0" w:type="dxa"/>
        </w:trPr>
        <w:tc>
          <w:tcPr>
            <w:tcW w:w="1695" w:type="dxa"/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Administrator Danych</w:t>
            </w:r>
          </w:p>
        </w:tc>
        <w:tc>
          <w:tcPr>
            <w:tcW w:w="8085" w:type="dxa"/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Administratorem Pani/Pana danych osobowych jest: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Dyrektor Szkoły Podstawowej im. św. Franciszka  z Asyżu w Świekatowie</w:t>
            </w:r>
          </w:p>
        </w:tc>
      </w:tr>
      <w:tr w:rsidR="00B15417" w:rsidTr="00B15417">
        <w:trPr>
          <w:tblHeader/>
          <w:tblCellSpacing w:w="0" w:type="dxa"/>
        </w:trPr>
        <w:tc>
          <w:tcPr>
            <w:tcW w:w="1695" w:type="dxa"/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Dane kontaktowe</w:t>
            </w:r>
          </w:p>
        </w:tc>
        <w:tc>
          <w:tcPr>
            <w:tcW w:w="8085" w:type="dxa"/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 Administratorem Danych można się skontaktować: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-  telefon:  52 3322060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- email:  spswiekatowo@poczta.onet.pl</w:t>
            </w:r>
          </w:p>
        </w:tc>
      </w:tr>
      <w:tr w:rsidR="00B15417" w:rsidTr="00B15417">
        <w:trPr>
          <w:tblHeader/>
          <w:tblCellSpacing w:w="0" w:type="dxa"/>
        </w:trPr>
        <w:tc>
          <w:tcPr>
            <w:tcW w:w="1695" w:type="dxa"/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Cele przetwarzania oraz podstawa prawna 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przetwarzania</w:t>
            </w:r>
          </w:p>
        </w:tc>
        <w:tc>
          <w:tcPr>
            <w:tcW w:w="8085" w:type="dxa"/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Dane osobowe dziecka, rodziców lub opiekunów prawnych dziecka oraz rodzeństwa dziecka są przetwarzane w celu:</w:t>
            </w:r>
          </w:p>
          <w:p w:rsidR="00B15417" w:rsidRDefault="00B1541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przeprowadzenia rekrutacji dziecka do placówki, a także aby móc skorzystać z pierwszeństwa w przyjęciu dziecka do placówki w oparciu o poszczególne kryteria naboru, na podstawie art. 6 ust. 1 lit. c RODO w zw. z art. 9 ust. 2 lit. g RODO tj. w celu wykonania obowiązku prawnego nałożonego na Administratora, w szczególności art. 130, 131, 149 i 150 ustawy z dnia 14 grudnia 2016 r. Prawo Oświatowe;</w:t>
            </w:r>
          </w:p>
          <w:p w:rsidR="00B15417" w:rsidRDefault="00B1541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zapewnienia dziecku podczas pobytu w placówce odpowiedniej opieki, odżywiania oraz metod opiekuńczo -wychowawczych, na podstawie art. 9 ust. 2 lit. g i h RODO w zw. z art. 155 ustawy z dnia 14 grudnia 2016 r. Prawo oświatowe, tj. ze względów związanych z ważnym interesem publicznym, na podstawie przepisów prawa oraz dla celów profilaktyki zdrowotnej.</w:t>
            </w:r>
          </w:p>
        </w:tc>
      </w:tr>
      <w:tr w:rsidR="00B15417" w:rsidTr="00B15417">
        <w:trPr>
          <w:tblHeader/>
          <w:tblCellSpacing w:w="0" w:type="dxa"/>
        </w:trPr>
        <w:tc>
          <w:tcPr>
            <w:tcW w:w="1695" w:type="dxa"/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Okres, przez który będą przetwarzane</w:t>
            </w:r>
          </w:p>
        </w:tc>
        <w:tc>
          <w:tcPr>
            <w:tcW w:w="8085" w:type="dxa"/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Dane będą przechowywane przez okres wskazany w art. 160 ustawy z dnia 14 grudnia 2016 r. Prawo oświatowe, z którego wynika, że dane osobowe kandydatów zgromadzone w celach postępowania rekrutacyjnego oraz dokumentacja postępowania rekrutacyjnego są przechowywane nie dłużej niż do końca okresu, w którym dziecko uczęszcza do placówki, zaś dane osobowe kandydatów nieprzyjętych zgromadzone w celach postępowania rekrutacyjnego są przechowywane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w placówce, przez okres roku, chyba że na rozstrzygnięcie dyrektora placówki została wniesiona skarga do sądu administracyjnego i postępowanie nie zostało zakończone prawomocnym wyrokiem.</w:t>
            </w:r>
          </w:p>
        </w:tc>
      </w:tr>
      <w:tr w:rsidR="00B15417" w:rsidTr="00B15417">
        <w:trPr>
          <w:tblHeader/>
          <w:tblCellSpacing w:w="0" w:type="dxa"/>
        </w:trPr>
        <w:tc>
          <w:tcPr>
            <w:tcW w:w="1695" w:type="dxa"/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Odbiorcy danych</w:t>
            </w:r>
          </w:p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Podmiot przetwarzający</w:t>
            </w:r>
          </w:p>
        </w:tc>
        <w:tc>
          <w:tcPr>
            <w:tcW w:w="8085" w:type="dxa"/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Odbiorcami Państwa danych osobowych mogą być:</w:t>
            </w:r>
          </w:p>
          <w:p w:rsidR="00B15417" w:rsidRDefault="00B1541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organ prowadzący lub inny organ administracji państwowej na podstawie przepisów prawa powszechnego;</w:t>
            </w:r>
          </w:p>
          <w:p w:rsidR="00B15417" w:rsidRDefault="00B1541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podmioty wspierające działalność AD, którym powierzył przetwarzanie danych osobowych na podstawie umowy (tj. na podstawie art. 28 RODO);</w:t>
            </w:r>
          </w:p>
        </w:tc>
      </w:tr>
      <w:tr w:rsidR="00B15417" w:rsidTr="00B15417">
        <w:trPr>
          <w:tblHeader/>
          <w:tblCellSpacing w:w="0" w:type="dxa"/>
        </w:trPr>
        <w:tc>
          <w:tcPr>
            <w:tcW w:w="1695" w:type="dxa"/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Prawa osoby, której dane dotyczą</w:t>
            </w:r>
          </w:p>
        </w:tc>
        <w:tc>
          <w:tcPr>
            <w:tcW w:w="8085" w:type="dxa"/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Przysługuje Pani/Panu prawo dostępu do Pani/Pana danych osobowych oraz prawo żądania ich sprostowania, usunięcia (o ile przepisy prawa nie nakazują AD dalszego ich przetwarzania), ograniczenia przetwarzania, prawo do przenoszenia danych, prawo do cofnięcia zgody w dowolnym momencie bez wpływu na zgodność z prawem przetwarzania, którego dokonano na podstawie zgody przed jej cofnięciem w stosunku do danych, których podstawą przetwarzania była Państwa zgoda.</w:t>
            </w:r>
          </w:p>
        </w:tc>
      </w:tr>
      <w:tr w:rsidR="00B15417" w:rsidTr="00B15417">
        <w:trPr>
          <w:tblHeader/>
          <w:tblCellSpacing w:w="0" w:type="dxa"/>
        </w:trPr>
        <w:tc>
          <w:tcPr>
            <w:tcW w:w="1695" w:type="dxa"/>
            <w:vAlign w:val="center"/>
            <w:hideMark/>
          </w:tcPr>
          <w:p w:rsidR="00B15417" w:rsidRDefault="00B1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Dodatkowe informacje</w:t>
            </w:r>
          </w:p>
        </w:tc>
        <w:tc>
          <w:tcPr>
            <w:tcW w:w="8085" w:type="dxa"/>
            <w:vAlign w:val="center"/>
            <w:hideMark/>
          </w:tcPr>
          <w:p w:rsidR="00B15417" w:rsidRDefault="00B1541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Podanie danych osobowych w zakresie wynikającym z art. 131 oraz art. 150 ustawy z dnia 14 grudnia 2016 r. Prawo Oświatowe jest niezbędne, aby uczestniczyć w postępowaniu rekrutacyjnym do placówki oraz aby korzystać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pierwszeństwa w przyjęciu na podstawie poszczególnych kryteriów naboru.</w:t>
            </w:r>
          </w:p>
          <w:p w:rsidR="00B15417" w:rsidRDefault="00B1541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Podanie przez Państwa innych danych jest dobrowolne.</w:t>
            </w:r>
          </w:p>
          <w:p w:rsidR="00B15417" w:rsidRDefault="00B1541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Pani/Pana dane osobowe nie podlegają zautomatyzowanemu podejmowaniu decyzji, w tym profilowaniu związanym z automatycznym podejmowaniem decyzji, tj. profilowaniu, które odbywałoby się bez udziału człowieka i wywoływało skutki prawne lub w podobny sposób wpływało na Panią/Pana.</w:t>
            </w:r>
          </w:p>
          <w:p w:rsidR="00B15417" w:rsidRDefault="00B1541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Pani / Pana dane osobowe nie będą przekazywane do państwa trzeciego ani organizacji międzynarodowych,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w rozumieniu RODO.</w:t>
            </w:r>
          </w:p>
          <w:p w:rsidR="00B15417" w:rsidRDefault="00B1541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Przysługuje Pani/Panu prawo wniesienia skargi do Urzędu Ochrony Danych Osobowych.</w:t>
            </w:r>
          </w:p>
          <w:p w:rsidR="00B15417" w:rsidRDefault="00B1541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Więcej informacji o przetwarzaniu danych osobowych przez placówkę mogą Państwo znaleźć na stronie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www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placówki.</w:t>
            </w:r>
          </w:p>
        </w:tc>
      </w:tr>
    </w:tbl>
    <w:p w:rsidR="00B15417" w:rsidRDefault="00B15417" w:rsidP="00B15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                                                                                                                                                 .                      </w:t>
      </w:r>
    </w:p>
    <w:p w:rsidR="00B15417" w:rsidRDefault="00B15417" w:rsidP="00B154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  <w:t xml:space="preserve">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FD01AD" w:rsidRDefault="00FD01AD"/>
    <w:sectPr w:rsidR="00FD01AD" w:rsidSect="00FD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208"/>
    <w:multiLevelType w:val="multilevel"/>
    <w:tmpl w:val="BE56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D5341"/>
    <w:multiLevelType w:val="multilevel"/>
    <w:tmpl w:val="4C92FB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D5FD9"/>
    <w:multiLevelType w:val="multilevel"/>
    <w:tmpl w:val="B9BE3E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4152A"/>
    <w:multiLevelType w:val="multilevel"/>
    <w:tmpl w:val="5692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1111F"/>
    <w:multiLevelType w:val="multilevel"/>
    <w:tmpl w:val="F7EA91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F473C"/>
    <w:multiLevelType w:val="multilevel"/>
    <w:tmpl w:val="1292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234E8"/>
    <w:multiLevelType w:val="multilevel"/>
    <w:tmpl w:val="D25A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E40E4"/>
    <w:multiLevelType w:val="multilevel"/>
    <w:tmpl w:val="5A26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E5E48"/>
    <w:multiLevelType w:val="multilevel"/>
    <w:tmpl w:val="8A3A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7220C4"/>
    <w:multiLevelType w:val="multilevel"/>
    <w:tmpl w:val="78A608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614630"/>
    <w:multiLevelType w:val="multilevel"/>
    <w:tmpl w:val="C7F2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51E9E"/>
    <w:multiLevelType w:val="multilevel"/>
    <w:tmpl w:val="8126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F5AD8"/>
    <w:multiLevelType w:val="multilevel"/>
    <w:tmpl w:val="A65809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B76C72"/>
    <w:multiLevelType w:val="multilevel"/>
    <w:tmpl w:val="6A5A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E447A1"/>
    <w:multiLevelType w:val="multilevel"/>
    <w:tmpl w:val="69CE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1166D4"/>
    <w:multiLevelType w:val="multilevel"/>
    <w:tmpl w:val="6256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5417"/>
    <w:rsid w:val="00B15417"/>
    <w:rsid w:val="00FD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41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541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15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3297</Words>
  <Characters>19782</Characters>
  <Application>Microsoft Office Word</Application>
  <DocSecurity>0</DocSecurity>
  <Lines>164</Lines>
  <Paragraphs>46</Paragraphs>
  <ScaleCrop>false</ScaleCrop>
  <Company/>
  <LinksUpToDate>false</LinksUpToDate>
  <CharactersWithSpaces>23033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Łepek</dc:creator>
  <cp:lastModifiedBy>Teresa Łepek</cp:lastModifiedBy>
  <cp:revision>2</cp:revision>
  <dcterms:created xsi:type="dcterms:W3CDTF">2025-02-04T20:41:00Z</dcterms:created>
  <dcterms:modified xsi:type="dcterms:W3CDTF">2025-02-04T20:49:00Z</dcterms:modified>
</cp:coreProperties>
</file>